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6B34" w14:textId="1C2F88AD" w:rsidR="00601001" w:rsidRPr="00601001" w:rsidRDefault="00601001" w:rsidP="00601001">
      <w:pPr>
        <w:jc w:val="center"/>
        <w:rPr>
          <w:b/>
          <w:bCs/>
        </w:rPr>
      </w:pPr>
      <w:r w:rsidRPr="00601001">
        <w:rPr>
          <w:b/>
          <w:bCs/>
        </w:rPr>
        <w:t>Battery vs. Hydrogen Storage</w:t>
      </w:r>
    </w:p>
    <w:p w14:paraId="3EBB7259" w14:textId="77777777" w:rsidR="00601001" w:rsidRDefault="00601001" w:rsidP="00601001"/>
    <w:p w14:paraId="381E8C9C" w14:textId="41C4BAFD" w:rsidR="00601001" w:rsidRPr="00601001" w:rsidRDefault="00601001" w:rsidP="00601001">
      <w:pPr>
        <w:rPr>
          <w:b/>
          <w:bCs/>
        </w:rPr>
      </w:pPr>
      <w:r w:rsidRPr="00601001">
        <w:rPr>
          <w:b/>
          <w:bCs/>
        </w:rPr>
        <w:t>General Objective</w:t>
      </w:r>
    </w:p>
    <w:p w14:paraId="68B93735" w14:textId="77777777" w:rsidR="00601001" w:rsidRDefault="00601001" w:rsidP="00601001">
      <w:r>
        <w:t>Evaluate trade-offs in cost, efficiency, and long-term viability.</w:t>
      </w:r>
    </w:p>
    <w:p w14:paraId="2487E9C3" w14:textId="77777777" w:rsidR="00601001" w:rsidRDefault="00601001" w:rsidP="00601001"/>
    <w:p w14:paraId="0D1F9AD6" w14:textId="38BDE273" w:rsidR="00601001" w:rsidRPr="00601001" w:rsidRDefault="00601001" w:rsidP="00601001">
      <w:pPr>
        <w:rPr>
          <w:b/>
          <w:bCs/>
        </w:rPr>
      </w:pPr>
      <w:r w:rsidRPr="00601001">
        <w:rPr>
          <w:b/>
          <w:bCs/>
        </w:rPr>
        <w:t>General Guidelines and Potential Topics for Energy Storage Research</w:t>
      </w:r>
    </w:p>
    <w:p w14:paraId="2743FA96" w14:textId="77777777" w:rsidR="00601001" w:rsidRDefault="00601001" w:rsidP="00601001">
      <w:r>
        <w:t>Students will research and investigate the different benefits and tradeoffs between battery and hydrogen storage. Some topics that might interest students at this nexus include:</w:t>
      </w:r>
    </w:p>
    <w:p w14:paraId="671F2CA8" w14:textId="77777777" w:rsidR="00601001" w:rsidRDefault="00601001" w:rsidP="00601001">
      <w:pPr>
        <w:pStyle w:val="ListParagraph"/>
        <w:numPr>
          <w:ilvl w:val="0"/>
          <w:numId w:val="1"/>
        </w:numPr>
      </w:pPr>
      <w:r>
        <w:t>Raw materials required for energy storage pathway</w:t>
      </w:r>
    </w:p>
    <w:p w14:paraId="7C359F69" w14:textId="77777777" w:rsidR="00601001" w:rsidRDefault="00601001" w:rsidP="00601001">
      <w:pPr>
        <w:pStyle w:val="ListParagraph"/>
        <w:numPr>
          <w:ilvl w:val="1"/>
          <w:numId w:val="1"/>
        </w:numPr>
      </w:pPr>
      <w:r>
        <w:t>How the raw materials are acquired (i.e., mining and mining waste produced)</w:t>
      </w:r>
    </w:p>
    <w:p w14:paraId="57263974" w14:textId="77777777" w:rsidR="00601001" w:rsidRDefault="00601001" w:rsidP="00601001">
      <w:pPr>
        <w:pStyle w:val="ListParagraph"/>
        <w:numPr>
          <w:ilvl w:val="0"/>
          <w:numId w:val="1"/>
        </w:numPr>
      </w:pPr>
      <w:r>
        <w:t>Energy storage density of each medium</w:t>
      </w:r>
    </w:p>
    <w:p w14:paraId="45DC78CE" w14:textId="77777777" w:rsidR="00601001" w:rsidRDefault="00601001" w:rsidP="00601001">
      <w:pPr>
        <w:pStyle w:val="ListParagraph"/>
        <w:numPr>
          <w:ilvl w:val="0"/>
          <w:numId w:val="1"/>
        </w:numPr>
      </w:pPr>
      <w:r>
        <w:t>Land area and/or volumetric scale required to deliver different amounts of energy</w:t>
      </w:r>
    </w:p>
    <w:p w14:paraId="1BF1E90D" w14:textId="77777777" w:rsidR="00601001" w:rsidRDefault="00601001" w:rsidP="00601001">
      <w:pPr>
        <w:pStyle w:val="ListParagraph"/>
        <w:numPr>
          <w:ilvl w:val="1"/>
          <w:numId w:val="1"/>
        </w:numPr>
      </w:pPr>
      <w:r>
        <w:t>How much for a singular household vs. small city vs. large city</w:t>
      </w:r>
    </w:p>
    <w:p w14:paraId="1EAC29B5" w14:textId="77777777" w:rsidR="00601001" w:rsidRDefault="00601001" w:rsidP="00601001">
      <w:pPr>
        <w:pStyle w:val="ListParagraph"/>
        <w:numPr>
          <w:ilvl w:val="0"/>
          <w:numId w:val="1"/>
        </w:numPr>
      </w:pPr>
      <w:r>
        <w:t>Grid-scale and/or seasonal storage energy volumes and associated land area and/or volumetric scale</w:t>
      </w:r>
    </w:p>
    <w:p w14:paraId="4AD0C543" w14:textId="77777777" w:rsidR="00601001" w:rsidRDefault="00601001" w:rsidP="00601001">
      <w:pPr>
        <w:pStyle w:val="ListParagraph"/>
        <w:numPr>
          <w:ilvl w:val="0"/>
          <w:numId w:val="1"/>
        </w:numPr>
      </w:pPr>
      <w:r>
        <w:t>Cyclability - how often would batteries vs. hydrogen have to be replaced?</w:t>
      </w:r>
    </w:p>
    <w:p w14:paraId="29670D66" w14:textId="0B5B5B78" w:rsidR="00601001" w:rsidRDefault="00601001" w:rsidP="00601001">
      <w:pPr>
        <w:pStyle w:val="ListParagraph"/>
        <w:numPr>
          <w:ilvl w:val="0"/>
          <w:numId w:val="1"/>
        </w:numPr>
      </w:pPr>
      <w:r>
        <w:t xml:space="preserve">Existing </w:t>
      </w:r>
      <w:proofErr w:type="gramStart"/>
      <w:r>
        <w:t>infrastructure  -</w:t>
      </w:r>
      <w:proofErr w:type="gramEnd"/>
      <w:r>
        <w:t xml:space="preserve"> can batteries and/or hydrogen use any of the existing energy infrastructure? Which infrastructure?</w:t>
      </w:r>
    </w:p>
    <w:p w14:paraId="7179D4B3" w14:textId="77777777" w:rsidR="00601001" w:rsidRDefault="00601001" w:rsidP="00601001"/>
    <w:p w14:paraId="28C97CD2" w14:textId="77777777" w:rsidR="00601001" w:rsidRDefault="00601001" w:rsidP="00601001">
      <w:pPr>
        <w:rPr>
          <w:b/>
          <w:bCs/>
        </w:rPr>
      </w:pPr>
      <w:r w:rsidRPr="00601001">
        <w:rPr>
          <w:b/>
          <w:bCs/>
        </w:rPr>
        <w:t>Outcome</w:t>
      </w:r>
    </w:p>
    <w:p w14:paraId="7E801B58" w14:textId="1E33156B" w:rsidR="00601001" w:rsidRPr="00601001" w:rsidRDefault="00601001" w:rsidP="00601001">
      <w:pPr>
        <w:rPr>
          <w:b/>
          <w:bCs/>
        </w:rPr>
      </w:pPr>
      <w:r>
        <w:t>Students will prepare a deliverable that outlines the benefits and tradeoffs between battery and hydrogen energy storage answering the following questions:</w:t>
      </w:r>
    </w:p>
    <w:p w14:paraId="3EA29E34" w14:textId="77777777" w:rsidR="00601001" w:rsidRDefault="00601001" w:rsidP="00601001">
      <w:pPr>
        <w:pStyle w:val="ListParagraph"/>
        <w:numPr>
          <w:ilvl w:val="0"/>
          <w:numId w:val="2"/>
        </w:numPr>
      </w:pPr>
      <w:r>
        <w:t>What are the benefits and tradeoffs of each energy storage system you researched?</w:t>
      </w:r>
    </w:p>
    <w:p w14:paraId="43F04F1C" w14:textId="77777777" w:rsidR="00601001" w:rsidRDefault="00601001" w:rsidP="00601001">
      <w:pPr>
        <w:pStyle w:val="ListParagraph"/>
        <w:numPr>
          <w:ilvl w:val="0"/>
          <w:numId w:val="2"/>
        </w:numPr>
      </w:pPr>
      <w:r>
        <w:t>What circumstances would you recommend one vs. other approaches for energy storage?</w:t>
      </w:r>
    </w:p>
    <w:p w14:paraId="2A566248" w14:textId="77777777" w:rsidR="00601001" w:rsidRDefault="00601001" w:rsidP="00601001">
      <w:pPr>
        <w:pStyle w:val="ListParagraph"/>
        <w:numPr>
          <w:ilvl w:val="1"/>
          <w:numId w:val="2"/>
        </w:numPr>
      </w:pPr>
      <w:r>
        <w:t>Can you think of specific conditions or regions where one approach may make more sense than others? Provide this example and explain your reasoning.</w:t>
      </w:r>
    </w:p>
    <w:p w14:paraId="31D74E94" w14:textId="37CF64AF" w:rsidR="00D03A95" w:rsidRDefault="00601001" w:rsidP="00601001">
      <w:pPr>
        <w:pStyle w:val="ListParagraph"/>
        <w:numPr>
          <w:ilvl w:val="0"/>
          <w:numId w:val="2"/>
        </w:numPr>
      </w:pPr>
      <w:r>
        <w:t>If you were to take these findings and present them to policymakers, what do you think is the most important thing to get across to them, and why?</w:t>
      </w:r>
    </w:p>
    <w:sectPr w:rsidR="00D03A95" w:rsidSect="00036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057C0"/>
    <w:multiLevelType w:val="hybridMultilevel"/>
    <w:tmpl w:val="679E8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B6B2D"/>
    <w:multiLevelType w:val="hybridMultilevel"/>
    <w:tmpl w:val="E8C4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95774">
    <w:abstractNumId w:val="1"/>
  </w:num>
  <w:num w:numId="2" w16cid:durableId="13194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01"/>
    <w:rsid w:val="00036D78"/>
    <w:rsid w:val="000739DB"/>
    <w:rsid w:val="00173870"/>
    <w:rsid w:val="001D6D4F"/>
    <w:rsid w:val="004F33BB"/>
    <w:rsid w:val="00601001"/>
    <w:rsid w:val="008B2061"/>
    <w:rsid w:val="00BE631D"/>
    <w:rsid w:val="00D03A95"/>
    <w:rsid w:val="00FC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73AAB"/>
  <w15:chartTrackingRefBased/>
  <w15:docId w15:val="{4198D47A-8853-D84A-BF89-B400DFF2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10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0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00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00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00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00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00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00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00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0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0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00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00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00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00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00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00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00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10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0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00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100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10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0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10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0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10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Pisciotta</dc:creator>
  <cp:keywords/>
  <dc:description/>
  <cp:lastModifiedBy>Max Pisciotta</cp:lastModifiedBy>
  <cp:revision>1</cp:revision>
  <dcterms:created xsi:type="dcterms:W3CDTF">2025-02-03T20:51:00Z</dcterms:created>
  <dcterms:modified xsi:type="dcterms:W3CDTF">2025-02-03T20:52:00Z</dcterms:modified>
</cp:coreProperties>
</file>